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6C" w:rsidRPr="005E4A6C" w:rsidRDefault="005E4A6C" w:rsidP="005E4A6C">
      <w:pPr>
        <w:pBdr>
          <w:bottom w:val="single" w:sz="6" w:space="1" w:color="auto"/>
        </w:pBdr>
        <w:spacing w:after="0" w:line="240" w:lineRule="auto"/>
        <w:jc w:val="center"/>
        <w:rPr>
          <w:rFonts w:ascii="Arial" w:eastAsia="Times New Roman" w:hAnsi="Arial" w:cs="Arial"/>
          <w:vanish/>
          <w:sz w:val="16"/>
          <w:szCs w:val="16"/>
          <w:lang w:eastAsia="pl-PL"/>
        </w:rPr>
      </w:pPr>
      <w:r w:rsidRPr="005E4A6C">
        <w:rPr>
          <w:rFonts w:ascii="Arial" w:eastAsia="Times New Roman" w:hAnsi="Arial" w:cs="Arial"/>
          <w:vanish/>
          <w:sz w:val="16"/>
          <w:szCs w:val="16"/>
          <w:lang w:eastAsia="pl-PL"/>
        </w:rPr>
        <w:t>Początek formularza</w:t>
      </w:r>
    </w:p>
    <w:p w:rsidR="005E4A6C" w:rsidRPr="005E4A6C" w:rsidRDefault="005E4A6C" w:rsidP="005E4A6C">
      <w:pPr>
        <w:spacing w:after="24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Ogłoszenie nr 664084-N-2018 z dnia 2018-12-21 r. </w:t>
      </w:r>
    </w:p>
    <w:p w:rsidR="005E4A6C" w:rsidRPr="005E4A6C" w:rsidRDefault="005E4A6C" w:rsidP="005E4A6C">
      <w:pPr>
        <w:spacing w:after="0" w:line="240" w:lineRule="auto"/>
        <w:jc w:val="center"/>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Miasto i Gmina Chodecz: „Przebudowa i wyposażenie świetlicy wiejskiej w Chodczu".</w:t>
      </w:r>
      <w:r w:rsidRPr="005E4A6C">
        <w:rPr>
          <w:rFonts w:ascii="Times New Roman" w:eastAsia="Times New Roman" w:hAnsi="Times New Roman" w:cs="Times New Roman"/>
          <w:sz w:val="24"/>
          <w:szCs w:val="24"/>
          <w:lang w:eastAsia="pl-PL"/>
        </w:rPr>
        <w:br/>
        <w:t xml:space="preserve">OGŁOSZENIE O ZAMÓWIENIU - Roboty budowlane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Zamieszczanie ogłoszenia:</w:t>
      </w:r>
      <w:r w:rsidRPr="005E4A6C">
        <w:rPr>
          <w:rFonts w:ascii="Times New Roman" w:eastAsia="Times New Roman" w:hAnsi="Times New Roman" w:cs="Times New Roman"/>
          <w:sz w:val="24"/>
          <w:szCs w:val="24"/>
          <w:lang w:eastAsia="pl-PL"/>
        </w:rPr>
        <w:t xml:space="preserve"> Zamieszczanie obowiązkowe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Ogłoszenie dotyczy:</w:t>
      </w:r>
      <w:r w:rsidRPr="005E4A6C">
        <w:rPr>
          <w:rFonts w:ascii="Times New Roman" w:eastAsia="Times New Roman" w:hAnsi="Times New Roman" w:cs="Times New Roman"/>
          <w:sz w:val="24"/>
          <w:szCs w:val="24"/>
          <w:lang w:eastAsia="pl-PL"/>
        </w:rPr>
        <w:t xml:space="preserve"> Zamówienia publicznego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Tak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Nazwa projektu lub programu</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Zamówienie jest dofinansowane ze środków Europejskiego Funduszu Rolnego na rzecz Rozwoju Obszarów Wiejskich w ramach Programu Rozwoju Obszarów Wiejskich na lata 2014-2020.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4A6C">
        <w:rPr>
          <w:rFonts w:ascii="Times New Roman" w:eastAsia="Times New Roman" w:hAnsi="Times New Roman" w:cs="Times New Roman"/>
          <w:sz w:val="24"/>
          <w:szCs w:val="24"/>
          <w:lang w:eastAsia="pl-PL"/>
        </w:rPr>
        <w:t>Pzp</w:t>
      </w:r>
      <w:proofErr w:type="spellEnd"/>
      <w:r w:rsidRPr="005E4A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u w:val="single"/>
          <w:lang w:eastAsia="pl-PL"/>
        </w:rPr>
        <w:t>SEKCJA I: ZAMAWIAJĄCY</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Postępowanie przeprowadza centralny zamawiający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Informacje na temat podmiotu któremu zamawiający powierzył/powierzyli prowadzenie postępowania:</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Postępowanie jest przeprowadzane wspólnie przez zamawiających</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Informacje dodatkowe:</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 1) NAZWA I ADRES: </w:t>
      </w:r>
      <w:r w:rsidRPr="005E4A6C">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w:t>
      </w:r>
      <w:r w:rsidRPr="005E4A6C">
        <w:rPr>
          <w:rFonts w:ascii="Times New Roman" w:eastAsia="Times New Roman" w:hAnsi="Times New Roman" w:cs="Times New Roman"/>
          <w:sz w:val="24"/>
          <w:szCs w:val="24"/>
          <w:lang w:eastAsia="pl-PL"/>
        </w:rPr>
        <w:lastRenderedPageBreak/>
        <w:t xml:space="preserve">Polska, tel. 542 848 070, e-mail inwestycjechodecz@op.pl, faks 542 848 070. </w:t>
      </w:r>
      <w:r w:rsidRPr="005E4A6C">
        <w:rPr>
          <w:rFonts w:ascii="Times New Roman" w:eastAsia="Times New Roman" w:hAnsi="Times New Roman" w:cs="Times New Roman"/>
          <w:sz w:val="24"/>
          <w:szCs w:val="24"/>
          <w:lang w:eastAsia="pl-PL"/>
        </w:rPr>
        <w:br/>
        <w:t xml:space="preserve">Adres strony internetowej (URL): www.chodecz.pl </w:t>
      </w:r>
      <w:r w:rsidRPr="005E4A6C">
        <w:rPr>
          <w:rFonts w:ascii="Times New Roman" w:eastAsia="Times New Roman" w:hAnsi="Times New Roman" w:cs="Times New Roman"/>
          <w:sz w:val="24"/>
          <w:szCs w:val="24"/>
          <w:lang w:eastAsia="pl-PL"/>
        </w:rPr>
        <w:br/>
        <w:t xml:space="preserve">Adres profilu nabywcy: </w:t>
      </w:r>
      <w:r w:rsidRPr="005E4A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 2) RODZAJ ZAMAWIAJĄCEGO: </w:t>
      </w:r>
      <w:r w:rsidRPr="005E4A6C">
        <w:rPr>
          <w:rFonts w:ascii="Times New Roman" w:eastAsia="Times New Roman" w:hAnsi="Times New Roman" w:cs="Times New Roman"/>
          <w:sz w:val="24"/>
          <w:szCs w:val="24"/>
          <w:lang w:eastAsia="pl-PL"/>
        </w:rPr>
        <w:t xml:space="preserve">Administracja samorządowa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I.3) WSPÓLNE UDZIELANIE ZAMÓWIENIA </w:t>
      </w:r>
      <w:r w:rsidRPr="005E4A6C">
        <w:rPr>
          <w:rFonts w:ascii="Times New Roman" w:eastAsia="Times New Roman" w:hAnsi="Times New Roman" w:cs="Times New Roman"/>
          <w:b/>
          <w:bCs/>
          <w:i/>
          <w:iCs/>
          <w:sz w:val="24"/>
          <w:szCs w:val="24"/>
          <w:lang w:eastAsia="pl-PL"/>
        </w:rPr>
        <w:t>(jeżeli dotyczy)</w:t>
      </w:r>
      <w:r w:rsidRPr="005E4A6C">
        <w:rPr>
          <w:rFonts w:ascii="Times New Roman" w:eastAsia="Times New Roman" w:hAnsi="Times New Roman" w:cs="Times New Roman"/>
          <w:b/>
          <w:bCs/>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I.4) KOMUNIKACJA: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Tak </w:t>
      </w:r>
      <w:r w:rsidRPr="005E4A6C">
        <w:rPr>
          <w:rFonts w:ascii="Times New Roman" w:eastAsia="Times New Roman" w:hAnsi="Times New Roman" w:cs="Times New Roman"/>
          <w:sz w:val="24"/>
          <w:szCs w:val="24"/>
          <w:lang w:eastAsia="pl-PL"/>
        </w:rPr>
        <w:br/>
        <w:t xml:space="preserve">www.bip.chodecz.pl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Oferty lub wnioski o dopuszczenie do udziału w postępowaniu należy przesyłać:</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Elektronicznie</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t xml:space="preserve">adres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Nie </w:t>
      </w:r>
      <w:r w:rsidRPr="005E4A6C">
        <w:rPr>
          <w:rFonts w:ascii="Times New Roman" w:eastAsia="Times New Roman" w:hAnsi="Times New Roman" w:cs="Times New Roman"/>
          <w:sz w:val="24"/>
          <w:szCs w:val="24"/>
          <w:lang w:eastAsia="pl-PL"/>
        </w:rPr>
        <w:br/>
        <w:t xml:space="preserve">Inny sposób: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Tak </w:t>
      </w:r>
      <w:r w:rsidRPr="005E4A6C">
        <w:rPr>
          <w:rFonts w:ascii="Times New Roman" w:eastAsia="Times New Roman" w:hAnsi="Times New Roman" w:cs="Times New Roman"/>
          <w:sz w:val="24"/>
          <w:szCs w:val="24"/>
          <w:lang w:eastAsia="pl-PL"/>
        </w:rPr>
        <w:br/>
        <w:t xml:space="preserve">Inny sposób: </w:t>
      </w:r>
      <w:r w:rsidRPr="005E4A6C">
        <w:rPr>
          <w:rFonts w:ascii="Times New Roman" w:eastAsia="Times New Roman" w:hAnsi="Times New Roman" w:cs="Times New Roman"/>
          <w:sz w:val="24"/>
          <w:szCs w:val="24"/>
          <w:lang w:eastAsia="pl-PL"/>
        </w:rPr>
        <w:br/>
        <w:t xml:space="preserve">pisemnie w formie papierowej </w:t>
      </w:r>
      <w:r w:rsidRPr="005E4A6C">
        <w:rPr>
          <w:rFonts w:ascii="Times New Roman" w:eastAsia="Times New Roman" w:hAnsi="Times New Roman" w:cs="Times New Roman"/>
          <w:sz w:val="24"/>
          <w:szCs w:val="24"/>
          <w:lang w:eastAsia="pl-PL"/>
        </w:rPr>
        <w:br/>
        <w:t xml:space="preserve">Adres: </w:t>
      </w:r>
      <w:r w:rsidRPr="005E4A6C">
        <w:rPr>
          <w:rFonts w:ascii="Times New Roman" w:eastAsia="Times New Roman" w:hAnsi="Times New Roman" w:cs="Times New Roman"/>
          <w:sz w:val="24"/>
          <w:szCs w:val="24"/>
          <w:lang w:eastAsia="pl-PL"/>
        </w:rPr>
        <w:br/>
        <w:t xml:space="preserve">Miasto i Gmina Chodecz, ul. Kaliska 2, 87-860 Chodecz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lastRenderedPageBreak/>
        <w:br/>
      </w:r>
      <w:r w:rsidRPr="005E4A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u w:val="single"/>
          <w:lang w:eastAsia="pl-PL"/>
        </w:rPr>
        <w:t xml:space="preserve">SEKCJA II: PRZEDMIOT ZAMÓWIENIA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II.1) Nazwa nadana zamówieniu przez zamawiającego: </w:t>
      </w:r>
      <w:r w:rsidRPr="005E4A6C">
        <w:rPr>
          <w:rFonts w:ascii="Times New Roman" w:eastAsia="Times New Roman" w:hAnsi="Times New Roman" w:cs="Times New Roman"/>
          <w:sz w:val="24"/>
          <w:szCs w:val="24"/>
          <w:lang w:eastAsia="pl-PL"/>
        </w:rPr>
        <w:t xml:space="preserve">„Przebudowa i wyposażenie świetlicy wiejskiej w Chodczu".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Numer referencyjny: </w:t>
      </w:r>
      <w:r w:rsidRPr="005E4A6C">
        <w:rPr>
          <w:rFonts w:ascii="Times New Roman" w:eastAsia="Times New Roman" w:hAnsi="Times New Roman" w:cs="Times New Roman"/>
          <w:sz w:val="24"/>
          <w:szCs w:val="24"/>
          <w:lang w:eastAsia="pl-PL"/>
        </w:rPr>
        <w:t xml:space="preserve">In.272.23.2018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4A6C" w:rsidRPr="005E4A6C" w:rsidRDefault="005E4A6C" w:rsidP="005E4A6C">
      <w:pPr>
        <w:spacing w:after="0" w:line="240" w:lineRule="auto"/>
        <w:jc w:val="both"/>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II.2) Rodzaj zamówienia: </w:t>
      </w:r>
      <w:r w:rsidRPr="005E4A6C">
        <w:rPr>
          <w:rFonts w:ascii="Times New Roman" w:eastAsia="Times New Roman" w:hAnsi="Times New Roman" w:cs="Times New Roman"/>
          <w:sz w:val="24"/>
          <w:szCs w:val="24"/>
          <w:lang w:eastAsia="pl-PL"/>
        </w:rPr>
        <w:t xml:space="preserve">Roboty budowlane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II.3) Informacja o możliwości składania ofert częściowych</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Zamówienie podzielone jest na części: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Oferty lub wnioski o dopuszczenie do udziału w postępowaniu można składać w odniesieniu do:</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II.4) Krótki opis przedmiotu zamówienia </w:t>
      </w:r>
      <w:r w:rsidRPr="005E4A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4A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4A6C">
        <w:rPr>
          <w:rFonts w:ascii="Times New Roman" w:eastAsia="Times New Roman" w:hAnsi="Times New Roman" w:cs="Times New Roman"/>
          <w:sz w:val="24"/>
          <w:szCs w:val="24"/>
          <w:lang w:eastAsia="pl-PL"/>
        </w:rPr>
        <w:t xml:space="preserve">W ramach operacji przewidziano: 1. roboty elewacyjne - izolacja termiczna z wyprawą elewacyjną 2. roboty wewnętrzne - roboty rozbiórkowe - roboty okładzinowe - roboty gipsowe - roboty malarskie - wymiana instalacji elektrycznej 3. montaż paneli </w:t>
      </w:r>
      <w:proofErr w:type="spellStart"/>
      <w:r w:rsidRPr="005E4A6C">
        <w:rPr>
          <w:rFonts w:ascii="Times New Roman" w:eastAsia="Times New Roman" w:hAnsi="Times New Roman" w:cs="Times New Roman"/>
          <w:sz w:val="24"/>
          <w:szCs w:val="24"/>
          <w:lang w:eastAsia="pl-PL"/>
        </w:rPr>
        <w:t>fotowoitalicznych</w:t>
      </w:r>
      <w:proofErr w:type="spellEnd"/>
      <w:r w:rsidRPr="005E4A6C">
        <w:rPr>
          <w:rFonts w:ascii="Times New Roman" w:eastAsia="Times New Roman" w:hAnsi="Times New Roman" w:cs="Times New Roman"/>
          <w:sz w:val="24"/>
          <w:szCs w:val="24"/>
          <w:lang w:eastAsia="pl-PL"/>
        </w:rPr>
        <w:t xml:space="preserve"> 4. przebudowa podjazdu dla niepełnosprawnych 5. dostawa i montaż wyposażenia - kuchnia gazowa - piec </w:t>
      </w:r>
      <w:proofErr w:type="spellStart"/>
      <w:r w:rsidRPr="005E4A6C">
        <w:rPr>
          <w:rFonts w:ascii="Times New Roman" w:eastAsia="Times New Roman" w:hAnsi="Times New Roman" w:cs="Times New Roman"/>
          <w:sz w:val="24"/>
          <w:szCs w:val="24"/>
          <w:lang w:eastAsia="pl-PL"/>
        </w:rPr>
        <w:t>konwekcyjno</w:t>
      </w:r>
      <w:proofErr w:type="spellEnd"/>
      <w:r w:rsidRPr="005E4A6C">
        <w:rPr>
          <w:rFonts w:ascii="Times New Roman" w:eastAsia="Times New Roman" w:hAnsi="Times New Roman" w:cs="Times New Roman"/>
          <w:sz w:val="24"/>
          <w:szCs w:val="24"/>
          <w:lang w:eastAsia="pl-PL"/>
        </w:rPr>
        <w:t xml:space="preserve"> - parowy - pochłaniacz - stoły konferencyjne - krzesła konferencyjne - sprzęt kuchenny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II.5) Główny kod CPV: </w:t>
      </w:r>
      <w:r w:rsidRPr="005E4A6C">
        <w:rPr>
          <w:rFonts w:ascii="Times New Roman" w:eastAsia="Times New Roman" w:hAnsi="Times New Roman" w:cs="Times New Roman"/>
          <w:sz w:val="24"/>
          <w:szCs w:val="24"/>
          <w:lang w:eastAsia="pl-PL"/>
        </w:rPr>
        <w:t xml:space="preserve">45400000-1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Dodatkowe kody CPV:</w:t>
      </w:r>
      <w:r w:rsidRPr="005E4A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4A6C" w:rsidRPr="005E4A6C" w:rsidTr="005E4A6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Kod CPV</w:t>
            </w:r>
          </w:p>
        </w:tc>
      </w:tr>
      <w:tr w:rsidR="005E4A6C" w:rsidRPr="005E4A6C" w:rsidTr="005E4A6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45453000-7</w:t>
            </w:r>
          </w:p>
        </w:tc>
      </w:tr>
      <w:tr w:rsidR="005E4A6C" w:rsidRPr="005E4A6C" w:rsidTr="005E4A6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45450000-6</w:t>
            </w:r>
          </w:p>
        </w:tc>
      </w:tr>
      <w:tr w:rsidR="005E4A6C" w:rsidRPr="005E4A6C" w:rsidTr="005E4A6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45310000-3</w:t>
            </w:r>
          </w:p>
        </w:tc>
      </w:tr>
    </w:tbl>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II.6) Całkowita wartość zamówienia </w:t>
      </w:r>
      <w:r w:rsidRPr="005E4A6C">
        <w:rPr>
          <w:rFonts w:ascii="Times New Roman" w:eastAsia="Times New Roman" w:hAnsi="Times New Roman" w:cs="Times New Roman"/>
          <w:i/>
          <w:iCs/>
          <w:sz w:val="24"/>
          <w:szCs w:val="24"/>
          <w:lang w:eastAsia="pl-PL"/>
        </w:rPr>
        <w:t xml:space="preserve">(jeżeli zamawiający podaje informacje o wartości </w:t>
      </w:r>
      <w:r w:rsidRPr="005E4A6C">
        <w:rPr>
          <w:rFonts w:ascii="Times New Roman" w:eastAsia="Times New Roman" w:hAnsi="Times New Roman" w:cs="Times New Roman"/>
          <w:i/>
          <w:iCs/>
          <w:sz w:val="24"/>
          <w:szCs w:val="24"/>
          <w:lang w:eastAsia="pl-PL"/>
        </w:rPr>
        <w:lastRenderedPageBreak/>
        <w:t>zamówienia)</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Wartość bez VAT: </w:t>
      </w:r>
      <w:r w:rsidRPr="005E4A6C">
        <w:rPr>
          <w:rFonts w:ascii="Times New Roman" w:eastAsia="Times New Roman" w:hAnsi="Times New Roman" w:cs="Times New Roman"/>
          <w:sz w:val="24"/>
          <w:szCs w:val="24"/>
          <w:lang w:eastAsia="pl-PL"/>
        </w:rPr>
        <w:br/>
        <w:t xml:space="preserve">Waluta: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4A6C">
        <w:rPr>
          <w:rFonts w:ascii="Times New Roman" w:eastAsia="Times New Roman" w:hAnsi="Times New Roman" w:cs="Times New Roman"/>
          <w:b/>
          <w:bCs/>
          <w:sz w:val="24"/>
          <w:szCs w:val="24"/>
          <w:lang w:eastAsia="pl-PL"/>
        </w:rPr>
        <w:t>Pzp</w:t>
      </w:r>
      <w:proofErr w:type="spellEnd"/>
      <w:r w:rsidRPr="005E4A6C">
        <w:rPr>
          <w:rFonts w:ascii="Times New Roman" w:eastAsia="Times New Roman" w:hAnsi="Times New Roman" w:cs="Times New Roman"/>
          <w:b/>
          <w:bCs/>
          <w:sz w:val="24"/>
          <w:szCs w:val="24"/>
          <w:lang w:eastAsia="pl-PL"/>
        </w:rPr>
        <w:t xml:space="preserve">: </w:t>
      </w: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4A6C">
        <w:rPr>
          <w:rFonts w:ascii="Times New Roman" w:eastAsia="Times New Roman" w:hAnsi="Times New Roman" w:cs="Times New Roman"/>
          <w:sz w:val="24"/>
          <w:szCs w:val="24"/>
          <w:lang w:eastAsia="pl-PL"/>
        </w:rPr>
        <w:t>Pzp</w:t>
      </w:r>
      <w:proofErr w:type="spellEnd"/>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miesiącach:   </w:t>
      </w:r>
      <w:r w:rsidRPr="005E4A6C">
        <w:rPr>
          <w:rFonts w:ascii="Times New Roman" w:eastAsia="Times New Roman" w:hAnsi="Times New Roman" w:cs="Times New Roman"/>
          <w:i/>
          <w:iCs/>
          <w:sz w:val="24"/>
          <w:szCs w:val="24"/>
          <w:lang w:eastAsia="pl-PL"/>
        </w:rPr>
        <w:t xml:space="preserve"> lub </w:t>
      </w:r>
      <w:r w:rsidRPr="005E4A6C">
        <w:rPr>
          <w:rFonts w:ascii="Times New Roman" w:eastAsia="Times New Roman" w:hAnsi="Times New Roman" w:cs="Times New Roman"/>
          <w:b/>
          <w:bCs/>
          <w:sz w:val="24"/>
          <w:szCs w:val="24"/>
          <w:lang w:eastAsia="pl-PL"/>
        </w:rPr>
        <w:t>dniach:</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i/>
          <w:iCs/>
          <w:sz w:val="24"/>
          <w:szCs w:val="24"/>
          <w:lang w:eastAsia="pl-PL"/>
        </w:rPr>
        <w:t>lub</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data rozpoczęcia: </w:t>
      </w:r>
      <w:r w:rsidRPr="005E4A6C">
        <w:rPr>
          <w:rFonts w:ascii="Times New Roman" w:eastAsia="Times New Roman" w:hAnsi="Times New Roman" w:cs="Times New Roman"/>
          <w:sz w:val="24"/>
          <w:szCs w:val="24"/>
          <w:lang w:eastAsia="pl-PL"/>
        </w:rPr>
        <w:t> </w:t>
      </w:r>
      <w:r w:rsidRPr="005E4A6C">
        <w:rPr>
          <w:rFonts w:ascii="Times New Roman" w:eastAsia="Times New Roman" w:hAnsi="Times New Roman" w:cs="Times New Roman"/>
          <w:i/>
          <w:iCs/>
          <w:sz w:val="24"/>
          <w:szCs w:val="24"/>
          <w:lang w:eastAsia="pl-PL"/>
        </w:rPr>
        <w:t xml:space="preserve"> lub </w:t>
      </w:r>
      <w:r w:rsidRPr="005E4A6C">
        <w:rPr>
          <w:rFonts w:ascii="Times New Roman" w:eastAsia="Times New Roman" w:hAnsi="Times New Roman" w:cs="Times New Roman"/>
          <w:b/>
          <w:bCs/>
          <w:sz w:val="24"/>
          <w:szCs w:val="24"/>
          <w:lang w:eastAsia="pl-PL"/>
        </w:rPr>
        <w:t xml:space="preserve">zakończenia: </w:t>
      </w:r>
      <w:r w:rsidRPr="005E4A6C">
        <w:rPr>
          <w:rFonts w:ascii="Times New Roman" w:eastAsia="Times New Roman" w:hAnsi="Times New Roman" w:cs="Times New Roman"/>
          <w:sz w:val="24"/>
          <w:szCs w:val="24"/>
          <w:lang w:eastAsia="pl-PL"/>
        </w:rPr>
        <w:t xml:space="preserve">2019-04-30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II.9) Informacje dodatkowe: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III.1) WARUNKI UDZIAŁU W POSTĘPOWANIU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III.1.2) Sytuacja finansowa lub ekonomiczna </w:t>
      </w:r>
      <w:r w:rsidRPr="005E4A6C">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300.000,00 zł, </w:t>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III.1.3) Zdolność techniczna lub zawodowa </w:t>
      </w:r>
      <w:r w:rsidRPr="005E4A6C">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rozbudowy, termomodernizacji, modernizacji lub remontu budynku o wartości min. 100.000,00 zł brutto każda; b. dysponuje kierownikiem budowy (1 osoba) posiadającym uprawnienia do kierowania robotami, w specjalności </w:t>
      </w:r>
      <w:proofErr w:type="spellStart"/>
      <w:r w:rsidRPr="005E4A6C">
        <w:rPr>
          <w:rFonts w:ascii="Times New Roman" w:eastAsia="Times New Roman" w:hAnsi="Times New Roman" w:cs="Times New Roman"/>
          <w:sz w:val="24"/>
          <w:szCs w:val="24"/>
          <w:lang w:eastAsia="pl-PL"/>
        </w:rPr>
        <w:t>konstrukcyjno</w:t>
      </w:r>
      <w:proofErr w:type="spellEnd"/>
      <w:r w:rsidRPr="005E4A6C">
        <w:rPr>
          <w:rFonts w:ascii="Times New Roman" w:eastAsia="Times New Roman" w:hAnsi="Times New Roman" w:cs="Times New Roman"/>
          <w:sz w:val="24"/>
          <w:szCs w:val="24"/>
          <w:lang w:eastAsia="pl-PL"/>
        </w:rPr>
        <w:t xml:space="preserve"> – budowlanej bez ograniczeń bądź też odpowiadające im uprawnienia budowlane wydane na postawie wcześniej obowiązujących przepisów umożliwiające wykonywanie funkcji kierownika budowy dla budowy będącej przedmiotem zamówienia </w:t>
      </w:r>
      <w:r w:rsidRPr="005E4A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4A6C">
        <w:rPr>
          <w:rFonts w:ascii="Times New Roman" w:eastAsia="Times New Roman" w:hAnsi="Times New Roman" w:cs="Times New Roman"/>
          <w:sz w:val="24"/>
          <w:szCs w:val="24"/>
          <w:lang w:eastAsia="pl-PL"/>
        </w:rPr>
        <w:br/>
        <w:t xml:space="preserve">Informacje dodatkowe: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III.2) PODSTAWY WYKLUCZENIA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E4A6C">
        <w:rPr>
          <w:rFonts w:ascii="Times New Roman" w:eastAsia="Times New Roman" w:hAnsi="Times New Roman" w:cs="Times New Roman"/>
          <w:b/>
          <w:bCs/>
          <w:sz w:val="24"/>
          <w:szCs w:val="24"/>
          <w:lang w:eastAsia="pl-PL"/>
        </w:rPr>
        <w:t>Pzp</w:t>
      </w:r>
      <w:proofErr w:type="spellEnd"/>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4A6C">
        <w:rPr>
          <w:rFonts w:ascii="Times New Roman" w:eastAsia="Times New Roman" w:hAnsi="Times New Roman" w:cs="Times New Roman"/>
          <w:b/>
          <w:bCs/>
          <w:sz w:val="24"/>
          <w:szCs w:val="24"/>
          <w:lang w:eastAsia="pl-PL"/>
        </w:rPr>
        <w:t>Pzp</w:t>
      </w:r>
      <w:proofErr w:type="spellEnd"/>
      <w:r w:rsidRPr="005E4A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4A6C">
        <w:rPr>
          <w:rFonts w:ascii="Times New Roman" w:eastAsia="Times New Roman" w:hAnsi="Times New Roman" w:cs="Times New Roman"/>
          <w:sz w:val="24"/>
          <w:szCs w:val="24"/>
          <w:lang w:eastAsia="pl-PL"/>
        </w:rPr>
        <w:t>Pzp</w:t>
      </w:r>
      <w:proofErr w:type="spellEnd"/>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4A6C">
        <w:rPr>
          <w:rFonts w:ascii="Times New Roman" w:eastAsia="Times New Roman" w:hAnsi="Times New Roman" w:cs="Times New Roman"/>
          <w:sz w:val="24"/>
          <w:szCs w:val="24"/>
          <w:lang w:eastAsia="pl-PL"/>
        </w:rPr>
        <w:br/>
        <w:t xml:space="preserve">Tak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Oświadczenie o spełnianiu kryteriów selekcji </w:t>
      </w:r>
      <w:r w:rsidRPr="005E4A6C">
        <w:rPr>
          <w:rFonts w:ascii="Times New Roman" w:eastAsia="Times New Roman" w:hAnsi="Times New Roman" w:cs="Times New Roman"/>
          <w:sz w:val="24"/>
          <w:szCs w:val="24"/>
          <w:lang w:eastAsia="pl-PL"/>
        </w:rPr>
        <w:br/>
        <w:t xml:space="preserve">Nie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III.5.1) W ZAKRESIE SPEŁNIANIA WARUNKÓW UDZIAŁU W POSTĘPOWANIU:</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7. 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300.000,00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rozbudowy, termomodernizacji, modernizacji lub remontu budynku o wartości min. 100.000,00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w:t>
      </w:r>
      <w:r w:rsidRPr="005E4A6C">
        <w:rPr>
          <w:rFonts w:ascii="Times New Roman" w:eastAsia="Times New Roman" w:hAnsi="Times New Roman" w:cs="Times New Roman"/>
          <w:sz w:val="24"/>
          <w:szCs w:val="24"/>
          <w:lang w:eastAsia="pl-PL"/>
        </w:rPr>
        <w:lastRenderedPageBreak/>
        <w:t xml:space="preserve">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III.5.2) W ZAKRESIE KRYTERIÓW SELEKCJI:</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III.7) INNE DOKUMENTY NIE WYMIENIONE W pkt III.3) - III.6)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u w:val="single"/>
          <w:lang w:eastAsia="pl-PL"/>
        </w:rPr>
        <w:t xml:space="preserve">SEKCJA IV: PROCEDURA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 xml:space="preserve">IV.1) OPIS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IV.1.1) Tryb udzielenia zamówienia: </w:t>
      </w:r>
      <w:r w:rsidRPr="005E4A6C">
        <w:rPr>
          <w:rFonts w:ascii="Times New Roman" w:eastAsia="Times New Roman" w:hAnsi="Times New Roman" w:cs="Times New Roman"/>
          <w:sz w:val="24"/>
          <w:szCs w:val="24"/>
          <w:lang w:eastAsia="pl-PL"/>
        </w:rPr>
        <w:t xml:space="preserve">Przetarg nieograniczony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IV.1.2) Zamawiający żąda wniesienia wadium:</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Tak </w:t>
      </w:r>
      <w:r w:rsidRPr="005E4A6C">
        <w:rPr>
          <w:rFonts w:ascii="Times New Roman" w:eastAsia="Times New Roman" w:hAnsi="Times New Roman" w:cs="Times New Roman"/>
          <w:sz w:val="24"/>
          <w:szCs w:val="24"/>
          <w:lang w:eastAsia="pl-PL"/>
        </w:rPr>
        <w:br/>
        <w:t xml:space="preserve">Informacja na temat wadium </w:t>
      </w:r>
      <w:r w:rsidRPr="005E4A6C">
        <w:rPr>
          <w:rFonts w:ascii="Times New Roman" w:eastAsia="Times New Roman" w:hAnsi="Times New Roman" w:cs="Times New Roman"/>
          <w:sz w:val="24"/>
          <w:szCs w:val="24"/>
          <w:lang w:eastAsia="pl-PL"/>
        </w:rPr>
        <w:br/>
        <w:t xml:space="preserve">1. Oferta musi być zabezpieczona wadium w wysokości 5.000,00 zł (słownie: pięć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5E4A6C">
        <w:rPr>
          <w:rFonts w:ascii="Times New Roman" w:eastAsia="Times New Roman" w:hAnsi="Times New Roman" w:cs="Times New Roman"/>
          <w:sz w:val="24"/>
          <w:szCs w:val="24"/>
          <w:lang w:eastAsia="pl-PL"/>
        </w:rPr>
        <w:t>oszczędnościowokredytowej</w:t>
      </w:r>
      <w:proofErr w:type="spellEnd"/>
      <w:r w:rsidRPr="005E4A6C">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Świetlica w Chodczu”.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w:t>
      </w:r>
      <w:r w:rsidRPr="005E4A6C">
        <w:rPr>
          <w:rFonts w:ascii="Times New Roman" w:eastAsia="Times New Roman" w:hAnsi="Times New Roman" w:cs="Times New Roman"/>
          <w:sz w:val="24"/>
          <w:szCs w:val="24"/>
          <w:lang w:eastAsia="pl-PL"/>
        </w:rPr>
        <w:lastRenderedPageBreak/>
        <w:t xml:space="preserve">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IV.1.3) Przewiduje się udzielenie zaliczek na poczet wykonania zamówienia:</w:t>
      </w:r>
      <w:r w:rsidRPr="005E4A6C">
        <w:rPr>
          <w:rFonts w:ascii="Times New Roman" w:eastAsia="Times New Roman" w:hAnsi="Times New Roman" w:cs="Times New Roman"/>
          <w:sz w:val="24"/>
          <w:szCs w:val="24"/>
          <w:lang w:eastAsia="pl-PL"/>
        </w:rPr>
        <w:t xml:space="preserv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t xml:space="preserve">Należy podać informacje na temat udzielania zaliczek: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4A6C">
        <w:rPr>
          <w:rFonts w:ascii="Times New Roman" w:eastAsia="Times New Roman" w:hAnsi="Times New Roman" w:cs="Times New Roman"/>
          <w:sz w:val="24"/>
          <w:szCs w:val="24"/>
          <w:lang w:eastAsia="pl-PL"/>
        </w:rPr>
        <w:br/>
        <w:t xml:space="preserve">Nie </w:t>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IV.1.5.) Wymaga się złożenia oferty wariantowej: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Nie </w:t>
      </w:r>
      <w:r w:rsidRPr="005E4A6C">
        <w:rPr>
          <w:rFonts w:ascii="Times New Roman" w:eastAsia="Times New Roman" w:hAnsi="Times New Roman" w:cs="Times New Roman"/>
          <w:sz w:val="24"/>
          <w:szCs w:val="24"/>
          <w:lang w:eastAsia="pl-PL"/>
        </w:rPr>
        <w:br/>
        <w:t xml:space="preserve">Dopuszcza się złożenie oferty wariantowej </w:t>
      </w:r>
      <w:r w:rsidRPr="005E4A6C">
        <w:rPr>
          <w:rFonts w:ascii="Times New Roman" w:eastAsia="Times New Roman" w:hAnsi="Times New Roman" w:cs="Times New Roman"/>
          <w:sz w:val="24"/>
          <w:szCs w:val="24"/>
          <w:lang w:eastAsia="pl-PL"/>
        </w:rPr>
        <w:br/>
        <w:t xml:space="preserve">Nie </w:t>
      </w:r>
      <w:r w:rsidRPr="005E4A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Liczba wykonawców   </w:t>
      </w:r>
      <w:r w:rsidRPr="005E4A6C">
        <w:rPr>
          <w:rFonts w:ascii="Times New Roman" w:eastAsia="Times New Roman" w:hAnsi="Times New Roman" w:cs="Times New Roman"/>
          <w:sz w:val="24"/>
          <w:szCs w:val="24"/>
          <w:lang w:eastAsia="pl-PL"/>
        </w:rPr>
        <w:br/>
        <w:t xml:space="preserve">Przewidywana minimalna liczba wykonawców </w:t>
      </w:r>
      <w:r w:rsidRPr="005E4A6C">
        <w:rPr>
          <w:rFonts w:ascii="Times New Roman" w:eastAsia="Times New Roman" w:hAnsi="Times New Roman" w:cs="Times New Roman"/>
          <w:sz w:val="24"/>
          <w:szCs w:val="24"/>
          <w:lang w:eastAsia="pl-PL"/>
        </w:rPr>
        <w:br/>
        <w:t xml:space="preserve">Maksymalna liczba wykonawców   </w:t>
      </w:r>
      <w:r w:rsidRPr="005E4A6C">
        <w:rPr>
          <w:rFonts w:ascii="Times New Roman" w:eastAsia="Times New Roman" w:hAnsi="Times New Roman" w:cs="Times New Roman"/>
          <w:sz w:val="24"/>
          <w:szCs w:val="24"/>
          <w:lang w:eastAsia="pl-PL"/>
        </w:rPr>
        <w:br/>
        <w:t xml:space="preserve">Kryteria selekcji wykonawców: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IV.1.7) Informacje na temat umowy ramowej lub dynamicznego systemu zakupów: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Umowa ramowa będzie zawarta: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Czy przewiduje się ograniczenie liczby uczestników umowy ramowej: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lastRenderedPageBreak/>
        <w:br/>
        <w:t xml:space="preserve">Przewidziana maksymalna liczba uczestników umowy ramowej: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Zamówienie obejmuje ustanowienie dynamicznego systemu zakupów: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IV.1.8) Aukcja elektroniczna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Przewidziane jest przeprowadzenie aukcji elektronicznej </w:t>
      </w:r>
      <w:r w:rsidRPr="005E4A6C">
        <w:rPr>
          <w:rFonts w:ascii="Times New Roman" w:eastAsia="Times New Roman" w:hAnsi="Times New Roman" w:cs="Times New Roman"/>
          <w:i/>
          <w:iCs/>
          <w:sz w:val="24"/>
          <w:szCs w:val="24"/>
          <w:lang w:eastAsia="pl-PL"/>
        </w:rPr>
        <w:t xml:space="preserve">(przetarg nieograniczony, przetarg ograniczony, negocjacje z ogłoszeniem) </w:t>
      </w:r>
      <w:r w:rsidRPr="005E4A6C">
        <w:rPr>
          <w:rFonts w:ascii="Times New Roman" w:eastAsia="Times New Roman" w:hAnsi="Times New Roman" w:cs="Times New Roman"/>
          <w:sz w:val="24"/>
          <w:szCs w:val="24"/>
          <w:lang w:eastAsia="pl-PL"/>
        </w:rPr>
        <w:br/>
        <w:t xml:space="preserve">Należy podać adres strony internetowej, na której aukcja będzie prowadzona: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4A6C">
        <w:rPr>
          <w:rFonts w:ascii="Times New Roman" w:eastAsia="Times New Roman" w:hAnsi="Times New Roman" w:cs="Times New Roman"/>
          <w:sz w:val="24"/>
          <w:szCs w:val="24"/>
          <w:lang w:eastAsia="pl-PL"/>
        </w:rPr>
        <w:br/>
        <w:t xml:space="preserve">Informacje dotyczące przebiegu aukcji elektronicznej: </w:t>
      </w:r>
      <w:r w:rsidRPr="005E4A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4A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4A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4A6C">
        <w:rPr>
          <w:rFonts w:ascii="Times New Roman" w:eastAsia="Times New Roman" w:hAnsi="Times New Roman" w:cs="Times New Roman"/>
          <w:sz w:val="24"/>
          <w:szCs w:val="24"/>
          <w:lang w:eastAsia="pl-PL"/>
        </w:rPr>
        <w:br/>
        <w:t xml:space="preserve">Informacje o liczbie etapów aukcji elektronicznej i czasie ich trwania: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t xml:space="preserve">Czas trwania: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4A6C">
        <w:rPr>
          <w:rFonts w:ascii="Times New Roman" w:eastAsia="Times New Roman" w:hAnsi="Times New Roman" w:cs="Times New Roman"/>
          <w:sz w:val="24"/>
          <w:szCs w:val="24"/>
          <w:lang w:eastAsia="pl-PL"/>
        </w:rPr>
        <w:br/>
        <w:t xml:space="preserve">Warunki zamknięcia aukcji elektronicznej: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IV.2) KRYTERIA OCENY OFERT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IV.2.1) Kryteria oceny ofert: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IV.2.2) Kryteria</w:t>
      </w:r>
      <w:r w:rsidRPr="005E4A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5E4A6C" w:rsidRPr="005E4A6C" w:rsidTr="005E4A6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Znaczenie</w:t>
            </w:r>
          </w:p>
        </w:tc>
      </w:tr>
      <w:tr w:rsidR="005E4A6C" w:rsidRPr="005E4A6C" w:rsidTr="005E4A6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60,00</w:t>
            </w:r>
          </w:p>
        </w:tc>
      </w:tr>
      <w:tr w:rsidR="005E4A6C" w:rsidRPr="005E4A6C" w:rsidTr="005E4A6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lastRenderedPageBreak/>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40,00</w:t>
            </w:r>
          </w:p>
        </w:tc>
      </w:tr>
    </w:tbl>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4A6C">
        <w:rPr>
          <w:rFonts w:ascii="Times New Roman" w:eastAsia="Times New Roman" w:hAnsi="Times New Roman" w:cs="Times New Roman"/>
          <w:b/>
          <w:bCs/>
          <w:sz w:val="24"/>
          <w:szCs w:val="24"/>
          <w:lang w:eastAsia="pl-PL"/>
        </w:rPr>
        <w:t>Pzp</w:t>
      </w:r>
      <w:proofErr w:type="spellEnd"/>
      <w:r w:rsidRPr="005E4A6C">
        <w:rPr>
          <w:rFonts w:ascii="Times New Roman" w:eastAsia="Times New Roman" w:hAnsi="Times New Roman" w:cs="Times New Roman"/>
          <w:b/>
          <w:bCs/>
          <w:sz w:val="24"/>
          <w:szCs w:val="24"/>
          <w:lang w:eastAsia="pl-PL"/>
        </w:rPr>
        <w:t xml:space="preserve"> </w:t>
      </w:r>
      <w:r w:rsidRPr="005E4A6C">
        <w:rPr>
          <w:rFonts w:ascii="Times New Roman" w:eastAsia="Times New Roman" w:hAnsi="Times New Roman" w:cs="Times New Roman"/>
          <w:sz w:val="24"/>
          <w:szCs w:val="24"/>
          <w:lang w:eastAsia="pl-PL"/>
        </w:rPr>
        <w:t xml:space="preserve">(przetarg nieograniczony) </w:t>
      </w:r>
      <w:r w:rsidRPr="005E4A6C">
        <w:rPr>
          <w:rFonts w:ascii="Times New Roman" w:eastAsia="Times New Roman" w:hAnsi="Times New Roman" w:cs="Times New Roman"/>
          <w:sz w:val="24"/>
          <w:szCs w:val="24"/>
          <w:lang w:eastAsia="pl-PL"/>
        </w:rPr>
        <w:br/>
        <w:t xml:space="preserve">Tak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IV.3) Negocjacje z ogłoszeniem, dialog konkurencyjny, partnerstwo innowacyjne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IV.3.1) Informacje na temat negocjacji z ogłoszeniem</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Minimalne wymagania, które muszą spełniać wszystkie oferty: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4A6C">
        <w:rPr>
          <w:rFonts w:ascii="Times New Roman" w:eastAsia="Times New Roman" w:hAnsi="Times New Roman" w:cs="Times New Roman"/>
          <w:sz w:val="24"/>
          <w:szCs w:val="24"/>
          <w:lang w:eastAsia="pl-PL"/>
        </w:rPr>
        <w:br/>
        <w:t xml:space="preserve">Przewidziany jest podział negocjacji na etapy w celu ograniczenia liczby ofert: </w:t>
      </w:r>
      <w:r w:rsidRPr="005E4A6C">
        <w:rPr>
          <w:rFonts w:ascii="Times New Roman" w:eastAsia="Times New Roman" w:hAnsi="Times New Roman" w:cs="Times New Roman"/>
          <w:sz w:val="24"/>
          <w:szCs w:val="24"/>
          <w:lang w:eastAsia="pl-PL"/>
        </w:rPr>
        <w:br/>
        <w:t xml:space="preserve">Należy podać informacje na temat etapów negocjacji (w tym liczbę etapów):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IV.3.2) Informacje na temat dialogu konkurencyjnego</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Wstępny harmonogram postępowania: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Podział dialogu na etapy w celu ograniczenia liczby rozwiązań: </w:t>
      </w:r>
      <w:r w:rsidRPr="005E4A6C">
        <w:rPr>
          <w:rFonts w:ascii="Times New Roman" w:eastAsia="Times New Roman" w:hAnsi="Times New Roman" w:cs="Times New Roman"/>
          <w:sz w:val="24"/>
          <w:szCs w:val="24"/>
          <w:lang w:eastAsia="pl-PL"/>
        </w:rPr>
        <w:br/>
        <w:t xml:space="preserve">Należy podać informacje na temat etapów dialogu: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IV.3.3) Informacje na temat partnerstwa innowacyjnego</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Informacje dodatkowe: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IV.4) Licytacja elektroniczna </w:t>
      </w:r>
      <w:r w:rsidRPr="005E4A6C">
        <w:rPr>
          <w:rFonts w:ascii="Times New Roman" w:eastAsia="Times New Roman" w:hAnsi="Times New Roman" w:cs="Times New Roman"/>
          <w:sz w:val="24"/>
          <w:szCs w:val="24"/>
          <w:lang w:eastAsia="pl-PL"/>
        </w:rPr>
        <w:br/>
        <w:t xml:space="preserve">Adres strony internetowej, na której będzie prowadzona licytacja elektroniczna: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Czas trwania: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Termin składania wniosków o dopuszczenie do udziału w licytacji elektronicznej: </w:t>
      </w:r>
      <w:r w:rsidRPr="005E4A6C">
        <w:rPr>
          <w:rFonts w:ascii="Times New Roman" w:eastAsia="Times New Roman" w:hAnsi="Times New Roman" w:cs="Times New Roman"/>
          <w:sz w:val="24"/>
          <w:szCs w:val="24"/>
          <w:lang w:eastAsia="pl-PL"/>
        </w:rPr>
        <w:br/>
        <w:t xml:space="preserve">Data: godzina: </w:t>
      </w:r>
      <w:r w:rsidRPr="005E4A6C">
        <w:rPr>
          <w:rFonts w:ascii="Times New Roman" w:eastAsia="Times New Roman" w:hAnsi="Times New Roman" w:cs="Times New Roman"/>
          <w:sz w:val="24"/>
          <w:szCs w:val="24"/>
          <w:lang w:eastAsia="pl-PL"/>
        </w:rPr>
        <w:br/>
        <w:t xml:space="preserve">Termin otwarcia licytacji elektronicznej: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t xml:space="preserve">Termin i warunki zamknięcia licytacji elektronicznej: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t xml:space="preserve">Wymagania dotyczące zabezpieczenia należytego wykonania umowy: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lang w:eastAsia="pl-PL"/>
        </w:rPr>
        <w:br/>
        <w:t xml:space="preserve">Informacje dodatkowe: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r w:rsidRPr="005E4A6C">
        <w:rPr>
          <w:rFonts w:ascii="Times New Roman" w:eastAsia="Times New Roman" w:hAnsi="Times New Roman" w:cs="Times New Roman"/>
          <w:b/>
          <w:bCs/>
          <w:sz w:val="24"/>
          <w:szCs w:val="24"/>
          <w:lang w:eastAsia="pl-PL"/>
        </w:rPr>
        <w:t>IV.5) ZMIANA UMOWY</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4A6C">
        <w:rPr>
          <w:rFonts w:ascii="Times New Roman" w:eastAsia="Times New Roman" w:hAnsi="Times New Roman" w:cs="Times New Roman"/>
          <w:sz w:val="24"/>
          <w:szCs w:val="24"/>
          <w:lang w:eastAsia="pl-PL"/>
        </w:rPr>
        <w:t xml:space="preserve"> Tak </w:t>
      </w:r>
      <w:r w:rsidRPr="005E4A6C">
        <w:rPr>
          <w:rFonts w:ascii="Times New Roman" w:eastAsia="Times New Roman" w:hAnsi="Times New Roman" w:cs="Times New Roman"/>
          <w:sz w:val="24"/>
          <w:szCs w:val="24"/>
          <w:lang w:eastAsia="pl-PL"/>
        </w:rPr>
        <w:br/>
        <w:t xml:space="preserve">Należy wskazać zakres, charakter zmian oraz warunki wprowadzenia zmian: </w:t>
      </w:r>
      <w:r w:rsidRPr="005E4A6C">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5E4A6C">
        <w:rPr>
          <w:rFonts w:ascii="Times New Roman" w:eastAsia="Times New Roman" w:hAnsi="Times New Roman" w:cs="Times New Roman"/>
          <w:sz w:val="24"/>
          <w:szCs w:val="24"/>
          <w:lang w:eastAsia="pl-PL"/>
        </w:rPr>
        <w:t>formalno</w:t>
      </w:r>
      <w:proofErr w:type="spellEnd"/>
      <w:r w:rsidRPr="005E4A6C">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w:t>
      </w:r>
      <w:r w:rsidRPr="005E4A6C">
        <w:rPr>
          <w:rFonts w:ascii="Times New Roman" w:eastAsia="Times New Roman" w:hAnsi="Times New Roman" w:cs="Times New Roman"/>
          <w:sz w:val="24"/>
          <w:szCs w:val="24"/>
          <w:lang w:eastAsia="pl-PL"/>
        </w:rPr>
        <w:lastRenderedPageBreak/>
        <w:t xml:space="preserve">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IV.6) INFORMACJE ADMINISTRACYJNE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IV.6.1) Sposób udostępniania informacji o charakterze poufnym </w:t>
      </w:r>
      <w:r w:rsidRPr="005E4A6C">
        <w:rPr>
          <w:rFonts w:ascii="Times New Roman" w:eastAsia="Times New Roman" w:hAnsi="Times New Roman" w:cs="Times New Roman"/>
          <w:i/>
          <w:iCs/>
          <w:sz w:val="24"/>
          <w:szCs w:val="24"/>
          <w:lang w:eastAsia="pl-PL"/>
        </w:rPr>
        <w:t xml:space="preserve">(jeżeli dotyczy):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Środki służące ochronie informacji o charakterze poufnym</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4A6C">
        <w:rPr>
          <w:rFonts w:ascii="Times New Roman" w:eastAsia="Times New Roman" w:hAnsi="Times New Roman" w:cs="Times New Roman"/>
          <w:sz w:val="24"/>
          <w:szCs w:val="24"/>
          <w:lang w:eastAsia="pl-PL"/>
        </w:rPr>
        <w:br/>
        <w:t xml:space="preserve">Data: 2019-01-07, godzina: 10:00, </w:t>
      </w:r>
      <w:r w:rsidRPr="005E4A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4A6C">
        <w:rPr>
          <w:rFonts w:ascii="Times New Roman" w:eastAsia="Times New Roman" w:hAnsi="Times New Roman" w:cs="Times New Roman"/>
          <w:sz w:val="24"/>
          <w:szCs w:val="24"/>
          <w:lang w:eastAsia="pl-PL"/>
        </w:rPr>
        <w:br/>
        <w:t xml:space="preserve">Nie </w:t>
      </w:r>
      <w:r w:rsidRPr="005E4A6C">
        <w:rPr>
          <w:rFonts w:ascii="Times New Roman" w:eastAsia="Times New Roman" w:hAnsi="Times New Roman" w:cs="Times New Roman"/>
          <w:sz w:val="24"/>
          <w:szCs w:val="24"/>
          <w:lang w:eastAsia="pl-PL"/>
        </w:rPr>
        <w:br/>
        <w:t xml:space="preserve">Wskazać powody: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4A6C">
        <w:rPr>
          <w:rFonts w:ascii="Times New Roman" w:eastAsia="Times New Roman" w:hAnsi="Times New Roman" w:cs="Times New Roman"/>
          <w:sz w:val="24"/>
          <w:szCs w:val="24"/>
          <w:lang w:eastAsia="pl-PL"/>
        </w:rPr>
        <w:br/>
        <w:t xml:space="preserve">&gt; polski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 xml:space="preserve">IV.6.3) Termin związania ofertą: </w:t>
      </w:r>
      <w:r w:rsidRPr="005E4A6C">
        <w:rPr>
          <w:rFonts w:ascii="Times New Roman" w:eastAsia="Times New Roman" w:hAnsi="Times New Roman" w:cs="Times New Roman"/>
          <w:sz w:val="24"/>
          <w:szCs w:val="24"/>
          <w:lang w:eastAsia="pl-PL"/>
        </w:rPr>
        <w:t xml:space="preserve">do: okres w dniach: 30 (od ostatecznego terminu składania </w:t>
      </w:r>
      <w:r w:rsidRPr="005E4A6C">
        <w:rPr>
          <w:rFonts w:ascii="Times New Roman" w:eastAsia="Times New Roman" w:hAnsi="Times New Roman" w:cs="Times New Roman"/>
          <w:sz w:val="24"/>
          <w:szCs w:val="24"/>
          <w:lang w:eastAsia="pl-PL"/>
        </w:rPr>
        <w:lastRenderedPageBreak/>
        <w:t xml:space="preserve">ofert)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4A6C">
        <w:rPr>
          <w:rFonts w:ascii="Times New Roman" w:eastAsia="Times New Roman" w:hAnsi="Times New Roman" w:cs="Times New Roman"/>
          <w:sz w:val="24"/>
          <w:szCs w:val="24"/>
          <w:lang w:eastAsia="pl-PL"/>
        </w:rPr>
        <w:t xml:space="preserve"> Nie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4A6C">
        <w:rPr>
          <w:rFonts w:ascii="Times New Roman" w:eastAsia="Times New Roman" w:hAnsi="Times New Roman" w:cs="Times New Roman"/>
          <w:sz w:val="24"/>
          <w:szCs w:val="24"/>
          <w:lang w:eastAsia="pl-PL"/>
        </w:rPr>
        <w:t xml:space="preserve"> Nie </w:t>
      </w:r>
      <w:r w:rsidRPr="005E4A6C">
        <w:rPr>
          <w:rFonts w:ascii="Times New Roman" w:eastAsia="Times New Roman" w:hAnsi="Times New Roman" w:cs="Times New Roman"/>
          <w:sz w:val="24"/>
          <w:szCs w:val="24"/>
          <w:lang w:eastAsia="pl-PL"/>
        </w:rPr>
        <w:br/>
      </w:r>
      <w:r w:rsidRPr="005E4A6C">
        <w:rPr>
          <w:rFonts w:ascii="Times New Roman" w:eastAsia="Times New Roman" w:hAnsi="Times New Roman" w:cs="Times New Roman"/>
          <w:b/>
          <w:bCs/>
          <w:sz w:val="24"/>
          <w:szCs w:val="24"/>
          <w:lang w:eastAsia="pl-PL"/>
        </w:rPr>
        <w:t>IV.6.6) Informacje dodatkowe:</w:t>
      </w:r>
      <w:r w:rsidRPr="005E4A6C">
        <w:rPr>
          <w:rFonts w:ascii="Times New Roman" w:eastAsia="Times New Roman" w:hAnsi="Times New Roman" w:cs="Times New Roman"/>
          <w:sz w:val="24"/>
          <w:szCs w:val="24"/>
          <w:lang w:eastAsia="pl-PL"/>
        </w:rPr>
        <w:t xml:space="preserve"> </w:t>
      </w:r>
      <w:r w:rsidRPr="005E4A6C">
        <w:rPr>
          <w:rFonts w:ascii="Times New Roman" w:eastAsia="Times New Roman" w:hAnsi="Times New Roman" w:cs="Times New Roman"/>
          <w:sz w:val="24"/>
          <w:szCs w:val="24"/>
          <w:lang w:eastAsia="pl-PL"/>
        </w:rPr>
        <w:br/>
      </w:r>
    </w:p>
    <w:p w:rsidR="005E4A6C" w:rsidRPr="005E4A6C" w:rsidRDefault="005E4A6C" w:rsidP="005E4A6C">
      <w:pPr>
        <w:spacing w:after="0" w:line="240" w:lineRule="auto"/>
        <w:jc w:val="center"/>
        <w:rPr>
          <w:rFonts w:ascii="Times New Roman" w:eastAsia="Times New Roman" w:hAnsi="Times New Roman" w:cs="Times New Roman"/>
          <w:sz w:val="24"/>
          <w:szCs w:val="24"/>
          <w:lang w:eastAsia="pl-PL"/>
        </w:rPr>
      </w:pPr>
      <w:r w:rsidRPr="005E4A6C">
        <w:rPr>
          <w:rFonts w:ascii="Times New Roman" w:eastAsia="Times New Roman" w:hAnsi="Times New Roman" w:cs="Times New Roman"/>
          <w:sz w:val="24"/>
          <w:szCs w:val="24"/>
          <w:u w:val="single"/>
          <w:lang w:eastAsia="pl-PL"/>
        </w:rPr>
        <w:t xml:space="preserve">ZAŁĄCZNIK I - INFORMACJE DOTYCZĄCE OFERT CZĘŚCIOWYCH </w:t>
      </w:r>
    </w:p>
    <w:p w:rsidR="005E4A6C" w:rsidRPr="005E4A6C" w:rsidRDefault="005E4A6C" w:rsidP="005E4A6C">
      <w:pPr>
        <w:spacing w:after="0" w:line="240" w:lineRule="auto"/>
        <w:rPr>
          <w:rFonts w:ascii="Times New Roman" w:eastAsia="Times New Roman" w:hAnsi="Times New Roman" w:cs="Times New Roman"/>
          <w:sz w:val="24"/>
          <w:szCs w:val="24"/>
          <w:lang w:eastAsia="pl-PL"/>
        </w:rPr>
      </w:pPr>
    </w:p>
    <w:p w:rsidR="005E4A6C" w:rsidRPr="005E4A6C" w:rsidRDefault="005E4A6C" w:rsidP="005E4A6C">
      <w:pPr>
        <w:spacing w:after="0" w:line="240" w:lineRule="auto"/>
        <w:rPr>
          <w:rFonts w:ascii="Times New Roman" w:eastAsia="Times New Roman" w:hAnsi="Times New Roman" w:cs="Times New Roman"/>
          <w:sz w:val="24"/>
          <w:szCs w:val="24"/>
          <w:lang w:eastAsia="pl-PL"/>
        </w:rPr>
      </w:pPr>
    </w:p>
    <w:p w:rsidR="005E4A6C" w:rsidRPr="005E4A6C" w:rsidRDefault="005E4A6C" w:rsidP="005E4A6C">
      <w:pPr>
        <w:spacing w:after="240" w:line="240" w:lineRule="auto"/>
        <w:rPr>
          <w:rFonts w:ascii="Times New Roman" w:eastAsia="Times New Roman" w:hAnsi="Times New Roman" w:cs="Times New Roman"/>
          <w:sz w:val="24"/>
          <w:szCs w:val="24"/>
          <w:lang w:eastAsia="pl-PL"/>
        </w:rPr>
      </w:pPr>
    </w:p>
    <w:p w:rsidR="005E4A6C" w:rsidRPr="005E4A6C" w:rsidRDefault="005E4A6C" w:rsidP="005E4A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4A6C" w:rsidRPr="005E4A6C" w:rsidTr="005E4A6C">
        <w:trPr>
          <w:tblCellSpacing w:w="15" w:type="dxa"/>
        </w:trPr>
        <w:tc>
          <w:tcPr>
            <w:tcW w:w="0" w:type="auto"/>
            <w:vAlign w:val="center"/>
            <w:hideMark/>
          </w:tcPr>
          <w:p w:rsidR="005E4A6C" w:rsidRPr="005E4A6C" w:rsidRDefault="005E4A6C" w:rsidP="005E4A6C">
            <w:pPr>
              <w:spacing w:after="240" w:line="240" w:lineRule="auto"/>
              <w:rPr>
                <w:rFonts w:ascii="Times New Roman" w:eastAsia="Times New Roman" w:hAnsi="Times New Roman" w:cs="Times New Roman"/>
                <w:sz w:val="24"/>
                <w:szCs w:val="24"/>
                <w:lang w:eastAsia="pl-PL"/>
              </w:rPr>
            </w:pPr>
          </w:p>
        </w:tc>
      </w:tr>
    </w:tbl>
    <w:p w:rsidR="005E4A6C" w:rsidRPr="005E4A6C" w:rsidRDefault="005E4A6C" w:rsidP="005E4A6C">
      <w:pPr>
        <w:pBdr>
          <w:top w:val="single" w:sz="6" w:space="1" w:color="auto"/>
        </w:pBdr>
        <w:spacing w:after="0" w:line="240" w:lineRule="auto"/>
        <w:jc w:val="center"/>
        <w:rPr>
          <w:rFonts w:ascii="Arial" w:eastAsia="Times New Roman" w:hAnsi="Arial" w:cs="Arial"/>
          <w:vanish/>
          <w:sz w:val="16"/>
          <w:szCs w:val="16"/>
          <w:lang w:eastAsia="pl-PL"/>
        </w:rPr>
      </w:pPr>
      <w:r w:rsidRPr="005E4A6C">
        <w:rPr>
          <w:rFonts w:ascii="Arial" w:eastAsia="Times New Roman" w:hAnsi="Arial" w:cs="Arial"/>
          <w:vanish/>
          <w:sz w:val="16"/>
          <w:szCs w:val="16"/>
          <w:lang w:eastAsia="pl-PL"/>
        </w:rPr>
        <w:t>Dół formularza</w:t>
      </w:r>
    </w:p>
    <w:p w:rsidR="005E4A6C" w:rsidRPr="005E4A6C" w:rsidRDefault="005E4A6C" w:rsidP="005E4A6C">
      <w:pPr>
        <w:pBdr>
          <w:bottom w:val="single" w:sz="6" w:space="1" w:color="auto"/>
        </w:pBdr>
        <w:spacing w:after="0" w:line="240" w:lineRule="auto"/>
        <w:jc w:val="center"/>
        <w:rPr>
          <w:rFonts w:ascii="Arial" w:eastAsia="Times New Roman" w:hAnsi="Arial" w:cs="Arial"/>
          <w:vanish/>
          <w:sz w:val="16"/>
          <w:szCs w:val="16"/>
          <w:lang w:eastAsia="pl-PL"/>
        </w:rPr>
      </w:pPr>
      <w:r w:rsidRPr="005E4A6C">
        <w:rPr>
          <w:rFonts w:ascii="Arial" w:eastAsia="Times New Roman" w:hAnsi="Arial" w:cs="Arial"/>
          <w:vanish/>
          <w:sz w:val="16"/>
          <w:szCs w:val="16"/>
          <w:lang w:eastAsia="pl-PL"/>
        </w:rPr>
        <w:t>Początek formularza</w:t>
      </w:r>
    </w:p>
    <w:p w:rsidR="005E4A6C" w:rsidRPr="005E4A6C" w:rsidRDefault="005E4A6C" w:rsidP="005E4A6C">
      <w:pPr>
        <w:pBdr>
          <w:top w:val="single" w:sz="6" w:space="1" w:color="auto"/>
        </w:pBdr>
        <w:spacing w:after="0" w:line="240" w:lineRule="auto"/>
        <w:jc w:val="center"/>
        <w:rPr>
          <w:rFonts w:ascii="Arial" w:eastAsia="Times New Roman" w:hAnsi="Arial" w:cs="Arial"/>
          <w:vanish/>
          <w:sz w:val="16"/>
          <w:szCs w:val="16"/>
          <w:lang w:eastAsia="pl-PL"/>
        </w:rPr>
      </w:pPr>
      <w:r w:rsidRPr="005E4A6C">
        <w:rPr>
          <w:rFonts w:ascii="Arial" w:eastAsia="Times New Roman" w:hAnsi="Arial" w:cs="Arial"/>
          <w:vanish/>
          <w:sz w:val="16"/>
          <w:szCs w:val="16"/>
          <w:lang w:eastAsia="pl-PL"/>
        </w:rPr>
        <w:t>Dół formularza</w:t>
      </w:r>
    </w:p>
    <w:p w:rsidR="00A46A71" w:rsidRDefault="00A46A71">
      <w:bookmarkStart w:id="0" w:name="_GoBack"/>
      <w:bookmarkEnd w:id="0"/>
    </w:p>
    <w:sectPr w:rsidR="00A46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C"/>
    <w:rsid w:val="005E4A6C"/>
    <w:rsid w:val="00A46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CCFE-4DC3-458C-A66C-879A1161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4A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4A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4A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4A6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7121">
      <w:bodyDiv w:val="1"/>
      <w:marLeft w:val="0"/>
      <w:marRight w:val="0"/>
      <w:marTop w:val="0"/>
      <w:marBottom w:val="0"/>
      <w:divBdr>
        <w:top w:val="none" w:sz="0" w:space="0" w:color="auto"/>
        <w:left w:val="none" w:sz="0" w:space="0" w:color="auto"/>
        <w:bottom w:val="none" w:sz="0" w:space="0" w:color="auto"/>
        <w:right w:val="none" w:sz="0" w:space="0" w:color="auto"/>
      </w:divBdr>
      <w:divsChild>
        <w:div w:id="822698910">
          <w:marLeft w:val="0"/>
          <w:marRight w:val="0"/>
          <w:marTop w:val="0"/>
          <w:marBottom w:val="0"/>
          <w:divBdr>
            <w:top w:val="none" w:sz="0" w:space="0" w:color="auto"/>
            <w:left w:val="none" w:sz="0" w:space="0" w:color="auto"/>
            <w:bottom w:val="none" w:sz="0" w:space="0" w:color="auto"/>
            <w:right w:val="none" w:sz="0" w:space="0" w:color="auto"/>
          </w:divBdr>
          <w:divsChild>
            <w:div w:id="1543666635">
              <w:marLeft w:val="0"/>
              <w:marRight w:val="0"/>
              <w:marTop w:val="0"/>
              <w:marBottom w:val="0"/>
              <w:divBdr>
                <w:top w:val="none" w:sz="0" w:space="0" w:color="auto"/>
                <w:left w:val="none" w:sz="0" w:space="0" w:color="auto"/>
                <w:bottom w:val="none" w:sz="0" w:space="0" w:color="auto"/>
                <w:right w:val="none" w:sz="0" w:space="0" w:color="auto"/>
              </w:divBdr>
              <w:divsChild>
                <w:div w:id="2027631719">
                  <w:marLeft w:val="0"/>
                  <w:marRight w:val="0"/>
                  <w:marTop w:val="0"/>
                  <w:marBottom w:val="0"/>
                  <w:divBdr>
                    <w:top w:val="none" w:sz="0" w:space="0" w:color="auto"/>
                    <w:left w:val="none" w:sz="0" w:space="0" w:color="auto"/>
                    <w:bottom w:val="none" w:sz="0" w:space="0" w:color="auto"/>
                    <w:right w:val="none" w:sz="0" w:space="0" w:color="auto"/>
                  </w:divBdr>
                </w:div>
                <w:div w:id="1715882182">
                  <w:marLeft w:val="0"/>
                  <w:marRight w:val="0"/>
                  <w:marTop w:val="0"/>
                  <w:marBottom w:val="0"/>
                  <w:divBdr>
                    <w:top w:val="none" w:sz="0" w:space="0" w:color="auto"/>
                    <w:left w:val="none" w:sz="0" w:space="0" w:color="auto"/>
                    <w:bottom w:val="none" w:sz="0" w:space="0" w:color="auto"/>
                    <w:right w:val="none" w:sz="0" w:space="0" w:color="auto"/>
                  </w:divBdr>
                </w:div>
                <w:div w:id="1624538116">
                  <w:marLeft w:val="0"/>
                  <w:marRight w:val="0"/>
                  <w:marTop w:val="0"/>
                  <w:marBottom w:val="0"/>
                  <w:divBdr>
                    <w:top w:val="none" w:sz="0" w:space="0" w:color="auto"/>
                    <w:left w:val="none" w:sz="0" w:space="0" w:color="auto"/>
                    <w:bottom w:val="none" w:sz="0" w:space="0" w:color="auto"/>
                    <w:right w:val="none" w:sz="0" w:space="0" w:color="auto"/>
                  </w:divBdr>
                  <w:divsChild>
                    <w:div w:id="1995836112">
                      <w:marLeft w:val="0"/>
                      <w:marRight w:val="0"/>
                      <w:marTop w:val="0"/>
                      <w:marBottom w:val="0"/>
                      <w:divBdr>
                        <w:top w:val="none" w:sz="0" w:space="0" w:color="auto"/>
                        <w:left w:val="none" w:sz="0" w:space="0" w:color="auto"/>
                        <w:bottom w:val="none" w:sz="0" w:space="0" w:color="auto"/>
                        <w:right w:val="none" w:sz="0" w:space="0" w:color="auto"/>
                      </w:divBdr>
                    </w:div>
                  </w:divsChild>
                </w:div>
                <w:div w:id="553394744">
                  <w:marLeft w:val="0"/>
                  <w:marRight w:val="0"/>
                  <w:marTop w:val="0"/>
                  <w:marBottom w:val="0"/>
                  <w:divBdr>
                    <w:top w:val="none" w:sz="0" w:space="0" w:color="auto"/>
                    <w:left w:val="none" w:sz="0" w:space="0" w:color="auto"/>
                    <w:bottom w:val="none" w:sz="0" w:space="0" w:color="auto"/>
                    <w:right w:val="none" w:sz="0" w:space="0" w:color="auto"/>
                  </w:divBdr>
                  <w:divsChild>
                    <w:div w:id="1290864524">
                      <w:marLeft w:val="0"/>
                      <w:marRight w:val="0"/>
                      <w:marTop w:val="0"/>
                      <w:marBottom w:val="0"/>
                      <w:divBdr>
                        <w:top w:val="none" w:sz="0" w:space="0" w:color="auto"/>
                        <w:left w:val="none" w:sz="0" w:space="0" w:color="auto"/>
                        <w:bottom w:val="none" w:sz="0" w:space="0" w:color="auto"/>
                        <w:right w:val="none" w:sz="0" w:space="0" w:color="auto"/>
                      </w:divBdr>
                    </w:div>
                  </w:divsChild>
                </w:div>
                <w:div w:id="69893528">
                  <w:marLeft w:val="0"/>
                  <w:marRight w:val="0"/>
                  <w:marTop w:val="0"/>
                  <w:marBottom w:val="0"/>
                  <w:divBdr>
                    <w:top w:val="none" w:sz="0" w:space="0" w:color="auto"/>
                    <w:left w:val="none" w:sz="0" w:space="0" w:color="auto"/>
                    <w:bottom w:val="none" w:sz="0" w:space="0" w:color="auto"/>
                    <w:right w:val="none" w:sz="0" w:space="0" w:color="auto"/>
                  </w:divBdr>
                  <w:divsChild>
                    <w:div w:id="1236747469">
                      <w:marLeft w:val="0"/>
                      <w:marRight w:val="0"/>
                      <w:marTop w:val="0"/>
                      <w:marBottom w:val="0"/>
                      <w:divBdr>
                        <w:top w:val="none" w:sz="0" w:space="0" w:color="auto"/>
                        <w:left w:val="none" w:sz="0" w:space="0" w:color="auto"/>
                        <w:bottom w:val="none" w:sz="0" w:space="0" w:color="auto"/>
                        <w:right w:val="none" w:sz="0" w:space="0" w:color="auto"/>
                      </w:divBdr>
                    </w:div>
                    <w:div w:id="352415151">
                      <w:marLeft w:val="0"/>
                      <w:marRight w:val="0"/>
                      <w:marTop w:val="0"/>
                      <w:marBottom w:val="0"/>
                      <w:divBdr>
                        <w:top w:val="none" w:sz="0" w:space="0" w:color="auto"/>
                        <w:left w:val="none" w:sz="0" w:space="0" w:color="auto"/>
                        <w:bottom w:val="none" w:sz="0" w:space="0" w:color="auto"/>
                        <w:right w:val="none" w:sz="0" w:space="0" w:color="auto"/>
                      </w:divBdr>
                    </w:div>
                    <w:div w:id="59208222">
                      <w:marLeft w:val="0"/>
                      <w:marRight w:val="0"/>
                      <w:marTop w:val="0"/>
                      <w:marBottom w:val="0"/>
                      <w:divBdr>
                        <w:top w:val="none" w:sz="0" w:space="0" w:color="auto"/>
                        <w:left w:val="none" w:sz="0" w:space="0" w:color="auto"/>
                        <w:bottom w:val="none" w:sz="0" w:space="0" w:color="auto"/>
                        <w:right w:val="none" w:sz="0" w:space="0" w:color="auto"/>
                      </w:divBdr>
                    </w:div>
                    <w:div w:id="295766480">
                      <w:marLeft w:val="0"/>
                      <w:marRight w:val="0"/>
                      <w:marTop w:val="0"/>
                      <w:marBottom w:val="0"/>
                      <w:divBdr>
                        <w:top w:val="none" w:sz="0" w:space="0" w:color="auto"/>
                        <w:left w:val="none" w:sz="0" w:space="0" w:color="auto"/>
                        <w:bottom w:val="none" w:sz="0" w:space="0" w:color="auto"/>
                        <w:right w:val="none" w:sz="0" w:space="0" w:color="auto"/>
                      </w:divBdr>
                    </w:div>
                  </w:divsChild>
                </w:div>
                <w:div w:id="2072994800">
                  <w:marLeft w:val="0"/>
                  <w:marRight w:val="0"/>
                  <w:marTop w:val="0"/>
                  <w:marBottom w:val="0"/>
                  <w:divBdr>
                    <w:top w:val="none" w:sz="0" w:space="0" w:color="auto"/>
                    <w:left w:val="none" w:sz="0" w:space="0" w:color="auto"/>
                    <w:bottom w:val="none" w:sz="0" w:space="0" w:color="auto"/>
                    <w:right w:val="none" w:sz="0" w:space="0" w:color="auto"/>
                  </w:divBdr>
                  <w:divsChild>
                    <w:div w:id="1342200421">
                      <w:marLeft w:val="0"/>
                      <w:marRight w:val="0"/>
                      <w:marTop w:val="0"/>
                      <w:marBottom w:val="0"/>
                      <w:divBdr>
                        <w:top w:val="none" w:sz="0" w:space="0" w:color="auto"/>
                        <w:left w:val="none" w:sz="0" w:space="0" w:color="auto"/>
                        <w:bottom w:val="none" w:sz="0" w:space="0" w:color="auto"/>
                        <w:right w:val="none" w:sz="0" w:space="0" w:color="auto"/>
                      </w:divBdr>
                    </w:div>
                    <w:div w:id="163209574">
                      <w:marLeft w:val="0"/>
                      <w:marRight w:val="0"/>
                      <w:marTop w:val="0"/>
                      <w:marBottom w:val="0"/>
                      <w:divBdr>
                        <w:top w:val="none" w:sz="0" w:space="0" w:color="auto"/>
                        <w:left w:val="none" w:sz="0" w:space="0" w:color="auto"/>
                        <w:bottom w:val="none" w:sz="0" w:space="0" w:color="auto"/>
                        <w:right w:val="none" w:sz="0" w:space="0" w:color="auto"/>
                      </w:divBdr>
                    </w:div>
                    <w:div w:id="489366381">
                      <w:marLeft w:val="0"/>
                      <w:marRight w:val="0"/>
                      <w:marTop w:val="0"/>
                      <w:marBottom w:val="0"/>
                      <w:divBdr>
                        <w:top w:val="none" w:sz="0" w:space="0" w:color="auto"/>
                        <w:left w:val="none" w:sz="0" w:space="0" w:color="auto"/>
                        <w:bottom w:val="none" w:sz="0" w:space="0" w:color="auto"/>
                        <w:right w:val="none" w:sz="0" w:space="0" w:color="auto"/>
                      </w:divBdr>
                    </w:div>
                    <w:div w:id="454299063">
                      <w:marLeft w:val="0"/>
                      <w:marRight w:val="0"/>
                      <w:marTop w:val="0"/>
                      <w:marBottom w:val="0"/>
                      <w:divBdr>
                        <w:top w:val="none" w:sz="0" w:space="0" w:color="auto"/>
                        <w:left w:val="none" w:sz="0" w:space="0" w:color="auto"/>
                        <w:bottom w:val="none" w:sz="0" w:space="0" w:color="auto"/>
                        <w:right w:val="none" w:sz="0" w:space="0" w:color="auto"/>
                      </w:divBdr>
                    </w:div>
                    <w:div w:id="988168955">
                      <w:marLeft w:val="0"/>
                      <w:marRight w:val="0"/>
                      <w:marTop w:val="0"/>
                      <w:marBottom w:val="0"/>
                      <w:divBdr>
                        <w:top w:val="none" w:sz="0" w:space="0" w:color="auto"/>
                        <w:left w:val="none" w:sz="0" w:space="0" w:color="auto"/>
                        <w:bottom w:val="none" w:sz="0" w:space="0" w:color="auto"/>
                        <w:right w:val="none" w:sz="0" w:space="0" w:color="auto"/>
                      </w:divBdr>
                    </w:div>
                    <w:div w:id="1168712177">
                      <w:marLeft w:val="0"/>
                      <w:marRight w:val="0"/>
                      <w:marTop w:val="0"/>
                      <w:marBottom w:val="0"/>
                      <w:divBdr>
                        <w:top w:val="none" w:sz="0" w:space="0" w:color="auto"/>
                        <w:left w:val="none" w:sz="0" w:space="0" w:color="auto"/>
                        <w:bottom w:val="none" w:sz="0" w:space="0" w:color="auto"/>
                        <w:right w:val="none" w:sz="0" w:space="0" w:color="auto"/>
                      </w:divBdr>
                    </w:div>
                    <w:div w:id="777721744">
                      <w:marLeft w:val="0"/>
                      <w:marRight w:val="0"/>
                      <w:marTop w:val="0"/>
                      <w:marBottom w:val="0"/>
                      <w:divBdr>
                        <w:top w:val="none" w:sz="0" w:space="0" w:color="auto"/>
                        <w:left w:val="none" w:sz="0" w:space="0" w:color="auto"/>
                        <w:bottom w:val="none" w:sz="0" w:space="0" w:color="auto"/>
                        <w:right w:val="none" w:sz="0" w:space="0" w:color="auto"/>
                      </w:divBdr>
                    </w:div>
                  </w:divsChild>
                </w:div>
                <w:div w:id="2091535727">
                  <w:marLeft w:val="0"/>
                  <w:marRight w:val="0"/>
                  <w:marTop w:val="0"/>
                  <w:marBottom w:val="0"/>
                  <w:divBdr>
                    <w:top w:val="none" w:sz="0" w:space="0" w:color="auto"/>
                    <w:left w:val="none" w:sz="0" w:space="0" w:color="auto"/>
                    <w:bottom w:val="none" w:sz="0" w:space="0" w:color="auto"/>
                    <w:right w:val="none" w:sz="0" w:space="0" w:color="auto"/>
                  </w:divBdr>
                  <w:divsChild>
                    <w:div w:id="15547291">
                      <w:marLeft w:val="0"/>
                      <w:marRight w:val="0"/>
                      <w:marTop w:val="0"/>
                      <w:marBottom w:val="0"/>
                      <w:divBdr>
                        <w:top w:val="none" w:sz="0" w:space="0" w:color="auto"/>
                        <w:left w:val="none" w:sz="0" w:space="0" w:color="auto"/>
                        <w:bottom w:val="none" w:sz="0" w:space="0" w:color="auto"/>
                        <w:right w:val="none" w:sz="0" w:space="0" w:color="auto"/>
                      </w:divBdr>
                    </w:div>
                    <w:div w:id="1718896845">
                      <w:marLeft w:val="0"/>
                      <w:marRight w:val="0"/>
                      <w:marTop w:val="0"/>
                      <w:marBottom w:val="0"/>
                      <w:divBdr>
                        <w:top w:val="none" w:sz="0" w:space="0" w:color="auto"/>
                        <w:left w:val="none" w:sz="0" w:space="0" w:color="auto"/>
                        <w:bottom w:val="none" w:sz="0" w:space="0" w:color="auto"/>
                        <w:right w:val="none" w:sz="0" w:space="0" w:color="auto"/>
                      </w:divBdr>
                    </w:div>
                  </w:divsChild>
                </w:div>
                <w:div w:id="1201162946">
                  <w:marLeft w:val="0"/>
                  <w:marRight w:val="0"/>
                  <w:marTop w:val="0"/>
                  <w:marBottom w:val="0"/>
                  <w:divBdr>
                    <w:top w:val="none" w:sz="0" w:space="0" w:color="auto"/>
                    <w:left w:val="none" w:sz="0" w:space="0" w:color="auto"/>
                    <w:bottom w:val="none" w:sz="0" w:space="0" w:color="auto"/>
                    <w:right w:val="none" w:sz="0" w:space="0" w:color="auto"/>
                  </w:divBdr>
                  <w:divsChild>
                    <w:div w:id="1066342718">
                      <w:marLeft w:val="0"/>
                      <w:marRight w:val="0"/>
                      <w:marTop w:val="0"/>
                      <w:marBottom w:val="0"/>
                      <w:divBdr>
                        <w:top w:val="none" w:sz="0" w:space="0" w:color="auto"/>
                        <w:left w:val="none" w:sz="0" w:space="0" w:color="auto"/>
                        <w:bottom w:val="none" w:sz="0" w:space="0" w:color="auto"/>
                        <w:right w:val="none" w:sz="0" w:space="0" w:color="auto"/>
                      </w:divBdr>
                    </w:div>
                    <w:div w:id="2064399447">
                      <w:marLeft w:val="0"/>
                      <w:marRight w:val="0"/>
                      <w:marTop w:val="0"/>
                      <w:marBottom w:val="0"/>
                      <w:divBdr>
                        <w:top w:val="none" w:sz="0" w:space="0" w:color="auto"/>
                        <w:left w:val="none" w:sz="0" w:space="0" w:color="auto"/>
                        <w:bottom w:val="none" w:sz="0" w:space="0" w:color="auto"/>
                        <w:right w:val="none" w:sz="0" w:space="0" w:color="auto"/>
                      </w:divBdr>
                    </w:div>
                    <w:div w:id="1929195750">
                      <w:marLeft w:val="0"/>
                      <w:marRight w:val="0"/>
                      <w:marTop w:val="0"/>
                      <w:marBottom w:val="0"/>
                      <w:divBdr>
                        <w:top w:val="none" w:sz="0" w:space="0" w:color="auto"/>
                        <w:left w:val="none" w:sz="0" w:space="0" w:color="auto"/>
                        <w:bottom w:val="none" w:sz="0" w:space="0" w:color="auto"/>
                        <w:right w:val="none" w:sz="0" w:space="0" w:color="auto"/>
                      </w:divBdr>
                    </w:div>
                    <w:div w:id="2015494512">
                      <w:marLeft w:val="0"/>
                      <w:marRight w:val="0"/>
                      <w:marTop w:val="0"/>
                      <w:marBottom w:val="0"/>
                      <w:divBdr>
                        <w:top w:val="none" w:sz="0" w:space="0" w:color="auto"/>
                        <w:left w:val="none" w:sz="0" w:space="0" w:color="auto"/>
                        <w:bottom w:val="none" w:sz="0" w:space="0" w:color="auto"/>
                        <w:right w:val="none" w:sz="0" w:space="0" w:color="auto"/>
                      </w:divBdr>
                    </w:div>
                    <w:div w:id="812722980">
                      <w:marLeft w:val="0"/>
                      <w:marRight w:val="0"/>
                      <w:marTop w:val="0"/>
                      <w:marBottom w:val="0"/>
                      <w:divBdr>
                        <w:top w:val="none" w:sz="0" w:space="0" w:color="auto"/>
                        <w:left w:val="none" w:sz="0" w:space="0" w:color="auto"/>
                        <w:bottom w:val="none" w:sz="0" w:space="0" w:color="auto"/>
                        <w:right w:val="none" w:sz="0" w:space="0" w:color="auto"/>
                      </w:divBdr>
                    </w:div>
                    <w:div w:id="367149713">
                      <w:marLeft w:val="0"/>
                      <w:marRight w:val="0"/>
                      <w:marTop w:val="0"/>
                      <w:marBottom w:val="0"/>
                      <w:divBdr>
                        <w:top w:val="none" w:sz="0" w:space="0" w:color="auto"/>
                        <w:left w:val="none" w:sz="0" w:space="0" w:color="auto"/>
                        <w:bottom w:val="none" w:sz="0" w:space="0" w:color="auto"/>
                        <w:right w:val="none" w:sz="0" w:space="0" w:color="auto"/>
                      </w:divBdr>
                    </w:div>
                  </w:divsChild>
                </w:div>
                <w:div w:id="952177167">
                  <w:marLeft w:val="0"/>
                  <w:marRight w:val="0"/>
                  <w:marTop w:val="0"/>
                  <w:marBottom w:val="0"/>
                  <w:divBdr>
                    <w:top w:val="none" w:sz="0" w:space="0" w:color="auto"/>
                    <w:left w:val="none" w:sz="0" w:space="0" w:color="auto"/>
                    <w:bottom w:val="none" w:sz="0" w:space="0" w:color="auto"/>
                    <w:right w:val="none" w:sz="0" w:space="0" w:color="auto"/>
                  </w:divBdr>
                  <w:divsChild>
                    <w:div w:id="16660703">
                      <w:marLeft w:val="0"/>
                      <w:marRight w:val="0"/>
                      <w:marTop w:val="0"/>
                      <w:marBottom w:val="0"/>
                      <w:divBdr>
                        <w:top w:val="none" w:sz="0" w:space="0" w:color="auto"/>
                        <w:left w:val="none" w:sz="0" w:space="0" w:color="auto"/>
                        <w:bottom w:val="none" w:sz="0" w:space="0" w:color="auto"/>
                        <w:right w:val="none" w:sz="0" w:space="0" w:color="auto"/>
                      </w:divBdr>
                    </w:div>
                    <w:div w:id="1695182607">
                      <w:marLeft w:val="0"/>
                      <w:marRight w:val="0"/>
                      <w:marTop w:val="0"/>
                      <w:marBottom w:val="0"/>
                      <w:divBdr>
                        <w:top w:val="none" w:sz="0" w:space="0" w:color="auto"/>
                        <w:left w:val="none" w:sz="0" w:space="0" w:color="auto"/>
                        <w:bottom w:val="none" w:sz="0" w:space="0" w:color="auto"/>
                        <w:right w:val="none" w:sz="0" w:space="0" w:color="auto"/>
                      </w:divBdr>
                    </w:div>
                    <w:div w:id="723723053">
                      <w:marLeft w:val="0"/>
                      <w:marRight w:val="0"/>
                      <w:marTop w:val="0"/>
                      <w:marBottom w:val="0"/>
                      <w:divBdr>
                        <w:top w:val="none" w:sz="0" w:space="0" w:color="auto"/>
                        <w:left w:val="none" w:sz="0" w:space="0" w:color="auto"/>
                        <w:bottom w:val="none" w:sz="0" w:space="0" w:color="auto"/>
                        <w:right w:val="none" w:sz="0" w:space="0" w:color="auto"/>
                      </w:divBdr>
                    </w:div>
                    <w:div w:id="2137796669">
                      <w:marLeft w:val="0"/>
                      <w:marRight w:val="0"/>
                      <w:marTop w:val="0"/>
                      <w:marBottom w:val="0"/>
                      <w:divBdr>
                        <w:top w:val="none" w:sz="0" w:space="0" w:color="auto"/>
                        <w:left w:val="none" w:sz="0" w:space="0" w:color="auto"/>
                        <w:bottom w:val="none" w:sz="0" w:space="0" w:color="auto"/>
                        <w:right w:val="none" w:sz="0" w:space="0" w:color="auto"/>
                      </w:divBdr>
                    </w:div>
                    <w:div w:id="728529782">
                      <w:marLeft w:val="0"/>
                      <w:marRight w:val="0"/>
                      <w:marTop w:val="0"/>
                      <w:marBottom w:val="0"/>
                      <w:divBdr>
                        <w:top w:val="none" w:sz="0" w:space="0" w:color="auto"/>
                        <w:left w:val="none" w:sz="0" w:space="0" w:color="auto"/>
                        <w:bottom w:val="none" w:sz="0" w:space="0" w:color="auto"/>
                        <w:right w:val="none" w:sz="0" w:space="0" w:color="auto"/>
                      </w:divBdr>
                    </w:div>
                    <w:div w:id="370615081">
                      <w:marLeft w:val="0"/>
                      <w:marRight w:val="0"/>
                      <w:marTop w:val="0"/>
                      <w:marBottom w:val="0"/>
                      <w:divBdr>
                        <w:top w:val="none" w:sz="0" w:space="0" w:color="auto"/>
                        <w:left w:val="none" w:sz="0" w:space="0" w:color="auto"/>
                        <w:bottom w:val="none" w:sz="0" w:space="0" w:color="auto"/>
                        <w:right w:val="none" w:sz="0" w:space="0" w:color="auto"/>
                      </w:divBdr>
                    </w:div>
                    <w:div w:id="1552420794">
                      <w:marLeft w:val="0"/>
                      <w:marRight w:val="0"/>
                      <w:marTop w:val="0"/>
                      <w:marBottom w:val="0"/>
                      <w:divBdr>
                        <w:top w:val="none" w:sz="0" w:space="0" w:color="auto"/>
                        <w:left w:val="none" w:sz="0" w:space="0" w:color="auto"/>
                        <w:bottom w:val="none" w:sz="0" w:space="0" w:color="auto"/>
                        <w:right w:val="none" w:sz="0" w:space="0" w:color="auto"/>
                      </w:divBdr>
                    </w:div>
                    <w:div w:id="1921789907">
                      <w:marLeft w:val="0"/>
                      <w:marRight w:val="0"/>
                      <w:marTop w:val="0"/>
                      <w:marBottom w:val="0"/>
                      <w:divBdr>
                        <w:top w:val="none" w:sz="0" w:space="0" w:color="auto"/>
                        <w:left w:val="none" w:sz="0" w:space="0" w:color="auto"/>
                        <w:bottom w:val="none" w:sz="0" w:space="0" w:color="auto"/>
                        <w:right w:val="none" w:sz="0" w:space="0" w:color="auto"/>
                      </w:divBdr>
                    </w:div>
                  </w:divsChild>
                </w:div>
                <w:div w:id="1673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4038</Words>
  <Characters>24233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2018-12-21T13:52:00Z</dcterms:created>
  <dcterms:modified xsi:type="dcterms:W3CDTF">2018-12-21T13:53:00Z</dcterms:modified>
</cp:coreProperties>
</file>